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89033" w14:textId="60C3A9AA" w:rsidR="00215667" w:rsidRPr="003B2FEB" w:rsidRDefault="0013115B" w:rsidP="008524C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屏東縣</w:t>
      </w:r>
      <w:r>
        <w:rPr>
          <w:rFonts w:ascii="標楷體" w:eastAsia="標楷體" w:hAnsi="標楷體"/>
          <w:sz w:val="32"/>
          <w:szCs w:val="32"/>
        </w:rPr>
        <w:t>110</w:t>
      </w:r>
      <w:r w:rsidR="008524CD" w:rsidRPr="003B2FEB">
        <w:rPr>
          <w:rFonts w:ascii="標楷體" w:eastAsia="標楷體" w:hAnsi="標楷體" w:hint="eastAsia"/>
          <w:sz w:val="32"/>
          <w:szCs w:val="32"/>
        </w:rPr>
        <w:t>學年度學校健康促進</w:t>
      </w:r>
      <w:r w:rsidR="00AE3CE0">
        <w:rPr>
          <w:rFonts w:ascii="標楷體" w:eastAsia="標楷體" w:hAnsi="標楷體" w:hint="eastAsia"/>
          <w:sz w:val="32"/>
          <w:szCs w:val="32"/>
        </w:rPr>
        <w:t>期末成果</w:t>
      </w:r>
      <w:r w:rsidR="00B87D16">
        <w:rPr>
          <w:rFonts w:ascii="標楷體" w:eastAsia="標楷體" w:hAnsi="標楷體" w:hint="eastAsia"/>
          <w:sz w:val="32"/>
          <w:szCs w:val="32"/>
        </w:rPr>
        <w:t>書面</w:t>
      </w:r>
      <w:r w:rsidR="008524CD" w:rsidRPr="003B2FEB">
        <w:rPr>
          <w:rFonts w:ascii="標楷體" w:eastAsia="標楷體" w:hAnsi="標楷體" w:hint="eastAsia"/>
          <w:sz w:val="32"/>
          <w:szCs w:val="32"/>
        </w:rPr>
        <w:t>審查</w:t>
      </w:r>
      <w:r w:rsidR="00B87D16">
        <w:rPr>
          <w:rFonts w:ascii="標楷體" w:eastAsia="標楷體" w:hAnsi="標楷體" w:hint="eastAsia"/>
          <w:sz w:val="32"/>
          <w:szCs w:val="32"/>
        </w:rPr>
        <w:t xml:space="preserve"> </w:t>
      </w:r>
      <w:r w:rsidR="008A421F" w:rsidRPr="003B2FEB">
        <w:rPr>
          <w:rFonts w:ascii="標楷體" w:eastAsia="標楷體" w:hAnsi="標楷體" w:hint="eastAsia"/>
          <w:sz w:val="32"/>
          <w:szCs w:val="32"/>
        </w:rPr>
        <w:t>缺失代號</w:t>
      </w:r>
      <w:r w:rsidR="008524CD" w:rsidRPr="003B2FEB">
        <w:rPr>
          <w:rFonts w:ascii="標楷體" w:eastAsia="標楷體" w:hAnsi="標楷體" w:hint="eastAsia"/>
          <w:sz w:val="32"/>
          <w:szCs w:val="32"/>
        </w:rPr>
        <w:t>對照表</w:t>
      </w:r>
    </w:p>
    <w:tbl>
      <w:tblPr>
        <w:tblStyle w:val="a3"/>
        <w:tblW w:w="10471" w:type="dxa"/>
        <w:tblInd w:w="108" w:type="dxa"/>
        <w:tblLook w:val="04A0" w:firstRow="1" w:lastRow="0" w:firstColumn="1" w:lastColumn="0" w:noHBand="0" w:noVBand="1"/>
      </w:tblPr>
      <w:tblGrid>
        <w:gridCol w:w="1418"/>
        <w:gridCol w:w="9053"/>
      </w:tblGrid>
      <w:tr w:rsidR="008524CD" w:rsidRPr="003C537D" w14:paraId="3441C2CF" w14:textId="77777777" w:rsidTr="00F2731C">
        <w:trPr>
          <w:trHeight w:val="263"/>
        </w:trPr>
        <w:tc>
          <w:tcPr>
            <w:tcW w:w="1418" w:type="dxa"/>
            <w:shd w:val="clear" w:color="auto" w:fill="F2F2F2" w:themeFill="background1" w:themeFillShade="F2"/>
          </w:tcPr>
          <w:p w14:paraId="1780D3C4" w14:textId="77777777" w:rsidR="008524CD" w:rsidRPr="003C537D" w:rsidRDefault="008524CD" w:rsidP="002F7C23">
            <w:pPr>
              <w:snapToGrid w:val="0"/>
              <w:spacing w:afterLines="25" w:after="9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缺失代號</w:t>
            </w:r>
          </w:p>
        </w:tc>
        <w:tc>
          <w:tcPr>
            <w:tcW w:w="9053" w:type="dxa"/>
            <w:shd w:val="clear" w:color="auto" w:fill="F2F2F2" w:themeFill="background1" w:themeFillShade="F2"/>
          </w:tcPr>
          <w:p w14:paraId="4448B482" w14:textId="77777777" w:rsidR="008524CD" w:rsidRPr="003C537D" w:rsidRDefault="008524CD" w:rsidP="002F7C23">
            <w:pPr>
              <w:snapToGrid w:val="0"/>
              <w:spacing w:afterLines="25" w:after="90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缺失內容</w:t>
            </w:r>
          </w:p>
        </w:tc>
      </w:tr>
      <w:tr w:rsidR="008524CD" w:rsidRPr="003C537D" w14:paraId="35CEDB4B" w14:textId="77777777" w:rsidTr="00F2731C">
        <w:tc>
          <w:tcPr>
            <w:tcW w:w="1418" w:type="dxa"/>
          </w:tcPr>
          <w:p w14:paraId="59DB4209" w14:textId="77777777" w:rsidR="008524CD" w:rsidRPr="003C537D" w:rsidRDefault="007E55F3" w:rsidP="002F7C2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9053" w:type="dxa"/>
          </w:tcPr>
          <w:p w14:paraId="4B812E02" w14:textId="688F3169" w:rsidR="008524CD" w:rsidRPr="003C537D" w:rsidRDefault="00AE3CE0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學校名稱、報告人職稱姓名不完整</w:t>
            </w:r>
          </w:p>
        </w:tc>
      </w:tr>
      <w:tr w:rsidR="008524CD" w:rsidRPr="003C537D" w14:paraId="5EFA7EFC" w14:textId="77777777" w:rsidTr="00F2731C">
        <w:tc>
          <w:tcPr>
            <w:tcW w:w="1418" w:type="dxa"/>
          </w:tcPr>
          <w:p w14:paraId="5BBF9A8B" w14:textId="77777777" w:rsidR="008524CD" w:rsidRPr="003C537D" w:rsidRDefault="007E55F3" w:rsidP="002F7C2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9053" w:type="dxa"/>
          </w:tcPr>
          <w:p w14:paraId="6098BF94" w14:textId="6E08F440" w:rsidR="008524CD" w:rsidRPr="003C537D" w:rsidRDefault="00AE3CE0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學校地理位置、背景分析（班級數、學生數、教職員工數</w:t>
            </w:r>
            <w:r w:rsidRPr="003C537D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）不完整</w:t>
            </w:r>
          </w:p>
        </w:tc>
      </w:tr>
      <w:tr w:rsidR="008524CD" w:rsidRPr="003C537D" w14:paraId="77309FC7" w14:textId="77777777" w:rsidTr="00F2731C">
        <w:tc>
          <w:tcPr>
            <w:tcW w:w="1418" w:type="dxa"/>
          </w:tcPr>
          <w:p w14:paraId="4AE66ACE" w14:textId="77777777" w:rsidR="008524CD" w:rsidRPr="003C537D" w:rsidRDefault="007E55F3" w:rsidP="002F7C23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C</w:t>
            </w:r>
          </w:p>
        </w:tc>
        <w:tc>
          <w:tcPr>
            <w:tcW w:w="9053" w:type="dxa"/>
          </w:tcPr>
          <w:p w14:paraId="049C31D6" w14:textId="3424421C" w:rsidR="008524CD" w:rsidRPr="003C537D" w:rsidRDefault="00AE3CE0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得獎事蹟缺</w:t>
            </w:r>
          </w:p>
        </w:tc>
      </w:tr>
      <w:tr w:rsidR="000F43A6" w:rsidRPr="003C537D" w14:paraId="2AADE4D7" w14:textId="77777777" w:rsidTr="00F2731C">
        <w:tc>
          <w:tcPr>
            <w:tcW w:w="1418" w:type="dxa"/>
          </w:tcPr>
          <w:p w14:paraId="313D8AD5" w14:textId="6BE48890" w:rsidR="000F43A6" w:rsidRPr="003C537D" w:rsidRDefault="000F43A6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D</w:t>
            </w:r>
          </w:p>
        </w:tc>
        <w:tc>
          <w:tcPr>
            <w:tcW w:w="9053" w:type="dxa"/>
          </w:tcPr>
          <w:p w14:paraId="2103D277" w14:textId="2979B788" w:rsidR="000F43A6" w:rsidRPr="003C537D" w:rsidRDefault="000F43A6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是否曾入校群輔導</w:t>
            </w:r>
          </w:p>
        </w:tc>
      </w:tr>
      <w:tr w:rsidR="000F43A6" w:rsidRPr="003C537D" w14:paraId="157B6B45" w14:textId="77777777" w:rsidTr="00F2731C">
        <w:tc>
          <w:tcPr>
            <w:tcW w:w="1418" w:type="dxa"/>
          </w:tcPr>
          <w:p w14:paraId="1F6E889C" w14:textId="3957F6F9" w:rsidR="000F43A6" w:rsidRPr="003C537D" w:rsidRDefault="000F43A6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E</w:t>
            </w:r>
          </w:p>
        </w:tc>
        <w:tc>
          <w:tcPr>
            <w:tcW w:w="9053" w:type="dxa"/>
          </w:tcPr>
          <w:p w14:paraId="6E7B9120" w14:textId="58A565E7" w:rsidR="000F43A6" w:rsidRPr="0083789B" w:rsidRDefault="000F43A6" w:rsidP="00611AC4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背景分析未含健促</w:t>
            </w:r>
            <w:r w:rsidR="00611AC4" w:rsidRPr="0083789B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重點議題相關分析內容。</w:t>
            </w:r>
          </w:p>
        </w:tc>
      </w:tr>
      <w:tr w:rsidR="000F43A6" w:rsidRPr="003C537D" w14:paraId="465056D2" w14:textId="77777777" w:rsidTr="00F2731C">
        <w:tc>
          <w:tcPr>
            <w:tcW w:w="1418" w:type="dxa"/>
          </w:tcPr>
          <w:p w14:paraId="3ACEE63F" w14:textId="7EAA6F44" w:rsidR="000F43A6" w:rsidRPr="003C537D" w:rsidRDefault="000F43A6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F</w:t>
            </w:r>
          </w:p>
        </w:tc>
        <w:tc>
          <w:tcPr>
            <w:tcW w:w="9053" w:type="dxa"/>
          </w:tcPr>
          <w:p w14:paraId="2E63D0DC" w14:textId="17BF9A8B" w:rsidR="000F43A6" w:rsidRPr="0083789B" w:rsidRDefault="000F43A6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SWOT分析重點與</w:t>
            </w:r>
            <w:r w:rsidR="00611AC4" w:rsidRPr="0083789B">
              <w:rPr>
                <w:rFonts w:ascii="標楷體" w:eastAsia="標楷體" w:hAnsi="標楷體" w:hint="eastAsia"/>
                <w:sz w:val="28"/>
                <w:szCs w:val="28"/>
              </w:rPr>
              <w:t>學校重點議題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不符或不正確。</w:t>
            </w:r>
          </w:p>
        </w:tc>
      </w:tr>
      <w:tr w:rsidR="000F43A6" w:rsidRPr="003C537D" w14:paraId="5852BECE" w14:textId="77777777" w:rsidTr="00F2731C">
        <w:tc>
          <w:tcPr>
            <w:tcW w:w="1418" w:type="dxa"/>
          </w:tcPr>
          <w:p w14:paraId="131F9A65" w14:textId="6B7B8879" w:rsidR="000F43A6" w:rsidRPr="003C537D" w:rsidRDefault="000F43A6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G</w:t>
            </w:r>
          </w:p>
        </w:tc>
        <w:tc>
          <w:tcPr>
            <w:tcW w:w="9053" w:type="dxa"/>
          </w:tcPr>
          <w:p w14:paraId="3E72E1F1" w14:textId="3B4B6071" w:rsidR="000F43A6" w:rsidRPr="0083789B" w:rsidRDefault="0083789B" w:rsidP="0083789B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104-109</w:t>
            </w:r>
            <w:r w:rsidR="000F43A6" w:rsidRPr="0083789B">
              <w:rPr>
                <w:rFonts w:ascii="標楷體" w:eastAsia="標楷體" w:hAnsi="標楷體" w:hint="eastAsia"/>
                <w:sz w:val="28"/>
                <w:szCs w:val="28"/>
              </w:rPr>
              <w:t>學年度數據與全</w:t>
            </w:r>
            <w:r w:rsidR="00F2731C" w:rsidRPr="0083789B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="000F43A6" w:rsidRPr="0083789B">
              <w:rPr>
                <w:rFonts w:ascii="標楷體" w:eastAsia="標楷體" w:hAnsi="標楷體" w:hint="eastAsia"/>
                <w:sz w:val="28"/>
                <w:szCs w:val="28"/>
              </w:rPr>
              <w:t>及全</w:t>
            </w:r>
            <w:r w:rsidR="000F43A6" w:rsidRPr="0083789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國</w:t>
            </w:r>
            <w:r w:rsidR="000F43A6" w:rsidRPr="0083789B">
              <w:rPr>
                <w:rFonts w:ascii="標楷體" w:eastAsia="標楷體" w:hAnsi="標楷體" w:hint="eastAsia"/>
                <w:sz w:val="28"/>
                <w:szCs w:val="28"/>
              </w:rPr>
              <w:t>評比或指</w:t>
            </w:r>
            <w:r w:rsidR="000F43A6" w:rsidRPr="0083789B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標達成情</w:t>
            </w:r>
            <w:r w:rsidR="000F43A6" w:rsidRPr="0083789B">
              <w:rPr>
                <w:rFonts w:ascii="標楷體" w:eastAsia="標楷體" w:hAnsi="標楷體" w:hint="eastAsia"/>
                <w:sz w:val="28"/>
                <w:szCs w:val="28"/>
              </w:rPr>
              <w:t>形判別不正確</w:t>
            </w:r>
          </w:p>
        </w:tc>
      </w:tr>
      <w:tr w:rsidR="000F43A6" w:rsidRPr="003C537D" w14:paraId="55946DBD" w14:textId="77777777" w:rsidTr="00F2731C">
        <w:tc>
          <w:tcPr>
            <w:tcW w:w="1418" w:type="dxa"/>
          </w:tcPr>
          <w:p w14:paraId="796EC005" w14:textId="23FAB1FE" w:rsidR="000F43A6" w:rsidRPr="003C537D" w:rsidRDefault="000F43A6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H</w:t>
            </w:r>
            <w:r w:rsidR="00795789"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28C98232" w14:textId="2A927A10" w:rsidR="000F43A6" w:rsidRPr="0083789B" w:rsidRDefault="000F43A6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各年級視力統計表未上、下學期同時呈現。</w:t>
            </w:r>
          </w:p>
        </w:tc>
      </w:tr>
      <w:tr w:rsidR="0013115B" w:rsidRPr="003C537D" w14:paraId="36C09E7C" w14:textId="77777777" w:rsidTr="00F2731C">
        <w:tc>
          <w:tcPr>
            <w:tcW w:w="1418" w:type="dxa"/>
          </w:tcPr>
          <w:p w14:paraId="1E6E62AD" w14:textId="29BD8633" w:rsidR="0013115B" w:rsidRPr="003C537D" w:rsidRDefault="00795789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H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0BCC46B1" w14:textId="782E0725" w:rsidR="0013115B" w:rsidRDefault="0013115B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各年級視力統計表上、下學期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數據與</w:t>
            </w:r>
            <w:r>
              <w:rPr>
                <w:rFonts w:ascii="標楷體" w:eastAsia="標楷體" w:hAnsi="標楷體"/>
                <w:sz w:val="28"/>
                <w:szCs w:val="28"/>
              </w:rPr>
              <w:t>110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健康促進計畫不一致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3115B" w:rsidRPr="003C537D" w14:paraId="73A95E81" w14:textId="77777777" w:rsidTr="00F2731C">
        <w:tc>
          <w:tcPr>
            <w:tcW w:w="1418" w:type="dxa"/>
          </w:tcPr>
          <w:p w14:paraId="0F68E6F4" w14:textId="37AB6FE2" w:rsidR="0013115B" w:rsidRPr="003C537D" w:rsidRDefault="00795789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H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4670E260" w14:textId="56321773" w:rsidR="0013115B" w:rsidRPr="0083789B" w:rsidRDefault="0013115B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視力不良數據與上傳不一致</w:t>
            </w:r>
          </w:p>
        </w:tc>
      </w:tr>
      <w:tr w:rsidR="0013115B" w:rsidRPr="003C537D" w14:paraId="59B8EA5D" w14:textId="77777777" w:rsidTr="00F2731C">
        <w:tc>
          <w:tcPr>
            <w:tcW w:w="1418" w:type="dxa"/>
          </w:tcPr>
          <w:p w14:paraId="21DEA4BB" w14:textId="63F14B41" w:rsidR="0013115B" w:rsidRPr="003C537D" w:rsidRDefault="00795789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H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9053" w:type="dxa"/>
          </w:tcPr>
          <w:p w14:paraId="75625DE4" w14:textId="4D02D702" w:rsidR="0013115B" w:rsidRPr="0083789B" w:rsidRDefault="0013115B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上下學期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視力不良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惡化％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數據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計算錯誤</w:t>
            </w:r>
          </w:p>
        </w:tc>
      </w:tr>
      <w:tr w:rsidR="000F43A6" w:rsidRPr="003C537D" w14:paraId="3AB03B7B" w14:textId="77777777" w:rsidTr="00F2731C">
        <w:tc>
          <w:tcPr>
            <w:tcW w:w="1418" w:type="dxa"/>
          </w:tcPr>
          <w:p w14:paraId="3A42C0A1" w14:textId="61E002AA" w:rsidR="000F43A6" w:rsidRPr="003C537D" w:rsidRDefault="000F43A6" w:rsidP="000F43A6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I</w:t>
            </w:r>
            <w:r w:rsidR="00795789"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2DE4B994" w14:textId="14A94C3F" w:rsidR="000F43A6" w:rsidRPr="0083789B" w:rsidRDefault="000F43A6" w:rsidP="002F7C2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一、四、七、十年級齲齒統計表數據(％)不完整</w:t>
            </w:r>
          </w:p>
        </w:tc>
      </w:tr>
      <w:tr w:rsidR="0013115B" w:rsidRPr="003C537D" w14:paraId="18EA3C29" w14:textId="77777777" w:rsidTr="00F2731C">
        <w:tc>
          <w:tcPr>
            <w:tcW w:w="1418" w:type="dxa"/>
          </w:tcPr>
          <w:p w14:paraId="51967646" w14:textId="1BD5E36B" w:rsidR="0013115B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I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14443D24" w14:textId="5C2DFD44" w:rsidR="0013115B" w:rsidRPr="0083789B" w:rsidRDefault="0013115B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歷年齲齒％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統計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數據與</w:t>
            </w:r>
            <w:r>
              <w:rPr>
                <w:rFonts w:ascii="標楷體" w:eastAsia="標楷體" w:hAnsi="標楷體"/>
                <w:sz w:val="28"/>
                <w:szCs w:val="28"/>
              </w:rPr>
              <w:t>110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健康促進計畫不一致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3115B" w:rsidRPr="003C537D" w14:paraId="3B674EDB" w14:textId="77777777" w:rsidTr="00F2731C">
        <w:tc>
          <w:tcPr>
            <w:tcW w:w="1418" w:type="dxa"/>
          </w:tcPr>
          <w:p w14:paraId="562E763D" w14:textId="58E81F92" w:rsidR="0013115B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I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4F7AF71F" w14:textId="725BD0C1" w:rsidR="0013115B" w:rsidRPr="0083789B" w:rsidRDefault="0013115B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齲齒％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數據與上傳不一致</w:t>
            </w:r>
          </w:p>
        </w:tc>
      </w:tr>
      <w:tr w:rsidR="0013115B" w:rsidRPr="003C537D" w14:paraId="2704074C" w14:textId="77777777" w:rsidTr="00F2731C">
        <w:tc>
          <w:tcPr>
            <w:tcW w:w="1418" w:type="dxa"/>
          </w:tcPr>
          <w:p w14:paraId="63996BB2" w14:textId="75AB89FD" w:rsidR="0013115B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I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9053" w:type="dxa"/>
          </w:tcPr>
          <w:p w14:paraId="0FC58174" w14:textId="368D8150" w:rsidR="0013115B" w:rsidRPr="0083789B" w:rsidRDefault="0013115B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齲齒增減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％數據計算錯</w:t>
            </w:r>
            <w:r w:rsidRPr="0013115B">
              <w:rPr>
                <w:rFonts w:ascii="楷體-簡" w:eastAsia="楷體-簡" w:hAnsi="楷體-簡" w:hint="eastAsia"/>
                <w:sz w:val="28"/>
                <w:szCs w:val="28"/>
              </w:rPr>
              <w:t>誤</w:t>
            </w:r>
            <w:r w:rsidRPr="0013115B">
              <w:rPr>
                <w:rFonts w:ascii="楷體-簡" w:eastAsia="楷體-簡" w:hAnsi="楷體-簡" w:cs="新細明體" w:hint="eastAsia"/>
                <w:sz w:val="28"/>
                <w:szCs w:val="28"/>
              </w:rPr>
              <w:t>～（國小適用）</w:t>
            </w:r>
          </w:p>
        </w:tc>
      </w:tr>
      <w:tr w:rsidR="00795789" w:rsidRPr="003C537D" w14:paraId="339829CE" w14:textId="77777777" w:rsidTr="00F2731C">
        <w:tc>
          <w:tcPr>
            <w:tcW w:w="1418" w:type="dxa"/>
          </w:tcPr>
          <w:p w14:paraId="32AF6258" w14:textId="3C818CF8" w:rsidR="00795789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I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9053" w:type="dxa"/>
          </w:tcPr>
          <w:p w14:paraId="0D5C93A0" w14:textId="01C2AF97" w:rsidR="00795789" w:rsidRPr="0083789B" w:rsidRDefault="00795789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窩溝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％數據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缺或不完整</w:t>
            </w:r>
            <w:r w:rsidRPr="0013115B">
              <w:rPr>
                <w:rFonts w:ascii="楷體-簡" w:eastAsia="楷體-簡" w:hAnsi="楷體-簡" w:cs="新細明體" w:hint="eastAsia"/>
                <w:sz w:val="28"/>
                <w:szCs w:val="28"/>
              </w:rPr>
              <w:t>～（國小適用）</w:t>
            </w:r>
          </w:p>
        </w:tc>
      </w:tr>
      <w:tr w:rsidR="0013115B" w:rsidRPr="003C537D" w14:paraId="313FCF96" w14:textId="77777777" w:rsidTr="00F2731C">
        <w:tc>
          <w:tcPr>
            <w:tcW w:w="1418" w:type="dxa"/>
          </w:tcPr>
          <w:p w14:paraId="15E6B9EC" w14:textId="4687E6AB" w:rsidR="0013115B" w:rsidRPr="003C537D" w:rsidRDefault="0013115B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J</w:t>
            </w:r>
            <w:r w:rsidR="00795789"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4F775D36" w14:textId="6EBFB270" w:rsidR="0013115B" w:rsidRPr="0083789B" w:rsidRDefault="0013115B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各年級各項體位統計表未上、下學期同時呈現。</w:t>
            </w:r>
          </w:p>
        </w:tc>
      </w:tr>
      <w:tr w:rsidR="00B75138" w:rsidRPr="003C537D" w14:paraId="36C80F1D" w14:textId="77777777" w:rsidTr="00F2731C">
        <w:tc>
          <w:tcPr>
            <w:tcW w:w="1418" w:type="dxa"/>
          </w:tcPr>
          <w:p w14:paraId="7D13F305" w14:textId="73E3C38E" w:rsidR="00B75138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J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015F0ED1" w14:textId="4BEA6C08" w:rsidR="00B75138" w:rsidRPr="0083789B" w:rsidRDefault="00B75138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10-1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各項體位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％數據與上傳不一致</w:t>
            </w:r>
          </w:p>
        </w:tc>
      </w:tr>
      <w:tr w:rsidR="00B75138" w:rsidRPr="003C537D" w14:paraId="15F5EDD7" w14:textId="77777777" w:rsidTr="00F2731C">
        <w:tc>
          <w:tcPr>
            <w:tcW w:w="1418" w:type="dxa"/>
          </w:tcPr>
          <w:p w14:paraId="4896A6D0" w14:textId="5B8E0F27" w:rsidR="00B75138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J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568A629C" w14:textId="0FFC9B40" w:rsidR="00B75138" w:rsidRPr="0083789B" w:rsidRDefault="00B75138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10-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各項體位％數據</w:t>
            </w:r>
            <w:r w:rsidR="00101091">
              <w:rPr>
                <w:rFonts w:ascii="標楷體" w:eastAsia="標楷體" w:hAnsi="標楷體" w:hint="eastAsia"/>
                <w:sz w:val="28"/>
                <w:szCs w:val="28"/>
              </w:rPr>
              <w:t>加總未達成</w:t>
            </w:r>
            <w:r w:rsidR="00101091">
              <w:rPr>
                <w:rFonts w:ascii="標楷體" w:eastAsia="標楷體" w:hAnsi="標楷體"/>
                <w:sz w:val="28"/>
                <w:szCs w:val="28"/>
              </w:rPr>
              <w:t>100%</w:t>
            </w:r>
          </w:p>
        </w:tc>
      </w:tr>
      <w:tr w:rsidR="0013115B" w:rsidRPr="003C537D" w14:paraId="035A8197" w14:textId="77777777" w:rsidTr="00F2731C">
        <w:tc>
          <w:tcPr>
            <w:tcW w:w="1418" w:type="dxa"/>
          </w:tcPr>
          <w:p w14:paraId="2238C598" w14:textId="5E9F78A0" w:rsidR="0013115B" w:rsidRPr="003C537D" w:rsidRDefault="0013115B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K</w:t>
            </w:r>
          </w:p>
        </w:tc>
        <w:tc>
          <w:tcPr>
            <w:tcW w:w="9053" w:type="dxa"/>
          </w:tcPr>
          <w:p w14:paraId="77012E4F" w14:textId="3B5E7A82" w:rsidR="0013115B" w:rsidRPr="0083789B" w:rsidRDefault="0013115B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學校衛生委員會運作成果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人事時地物呈現不完整</w:t>
            </w:r>
          </w:p>
        </w:tc>
      </w:tr>
      <w:tr w:rsidR="00A93AF1" w:rsidRPr="003C537D" w14:paraId="72B68E64" w14:textId="77777777" w:rsidTr="00F2731C">
        <w:tc>
          <w:tcPr>
            <w:tcW w:w="1418" w:type="dxa"/>
          </w:tcPr>
          <w:p w14:paraId="47C982DE" w14:textId="53B2CE9E" w:rsidR="00A93AF1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L</w:t>
            </w:r>
          </w:p>
        </w:tc>
        <w:tc>
          <w:tcPr>
            <w:tcW w:w="9053" w:type="dxa"/>
          </w:tcPr>
          <w:p w14:paraId="18AE5318" w14:textId="34655899" w:rsidR="00A93AF1" w:rsidRPr="0083789B" w:rsidRDefault="00A93AF1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執行成效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前後測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對象、人數、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數據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（含分子分母）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3115B" w:rsidRPr="003C537D" w14:paraId="6296A123" w14:textId="77777777" w:rsidTr="00F2731C">
        <w:tc>
          <w:tcPr>
            <w:tcW w:w="1418" w:type="dxa"/>
          </w:tcPr>
          <w:p w14:paraId="780B87B4" w14:textId="08CDE464" w:rsidR="0013115B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M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6D61F8E7" w14:textId="192F2564" w:rsidR="0013115B" w:rsidRPr="0083789B" w:rsidRDefault="00A93AF1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 w:rsidR="0013115B"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六大範疇～健康政策介入策略不符重點議題需求。</w:t>
            </w:r>
          </w:p>
        </w:tc>
      </w:tr>
      <w:tr w:rsidR="00A93AF1" w:rsidRPr="003C537D" w14:paraId="00B350BA" w14:textId="77777777" w:rsidTr="00F2731C">
        <w:tc>
          <w:tcPr>
            <w:tcW w:w="1418" w:type="dxa"/>
          </w:tcPr>
          <w:p w14:paraId="01C44D3F" w14:textId="7E6955F8" w:rsidR="00A93AF1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M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62D42C45" w14:textId="08A4FF97" w:rsidR="00A93AF1" w:rsidRDefault="00A93AF1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成果缺正向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心理健康促進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執行成果</w:t>
            </w:r>
          </w:p>
        </w:tc>
      </w:tr>
      <w:tr w:rsidR="00A93AF1" w:rsidRPr="003C537D" w14:paraId="65B66F71" w14:textId="77777777" w:rsidTr="00F2731C">
        <w:tc>
          <w:tcPr>
            <w:tcW w:w="1418" w:type="dxa"/>
          </w:tcPr>
          <w:p w14:paraId="4B13584A" w14:textId="585D8046" w:rsidR="00A93AF1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M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402EFD41" w14:textId="3E51EDB3" w:rsidR="00A93AF1" w:rsidRDefault="00A93AF1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幼兒園執行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成果</w:t>
            </w:r>
            <w:r w:rsidR="009A6FD9"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13115B" w:rsidRPr="003C537D" w14:paraId="63C2B352" w14:textId="77777777" w:rsidTr="00F2731C">
        <w:tc>
          <w:tcPr>
            <w:tcW w:w="1418" w:type="dxa"/>
          </w:tcPr>
          <w:p w14:paraId="47B0B938" w14:textId="182CC66D" w:rsidR="0013115B" w:rsidRPr="003C537D" w:rsidRDefault="00795789" w:rsidP="0013115B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N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61BE7CB2" w14:textId="061BB4EA" w:rsidR="0013115B" w:rsidRPr="0083789B" w:rsidRDefault="00A93AF1" w:rsidP="0013115B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 w:rsidR="0013115B"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六大範疇～物質環境介入策略不符重點議題需求。</w:t>
            </w:r>
          </w:p>
        </w:tc>
      </w:tr>
      <w:tr w:rsidR="00A93AF1" w:rsidRPr="003C537D" w14:paraId="4815578C" w14:textId="77777777" w:rsidTr="00F2731C">
        <w:tc>
          <w:tcPr>
            <w:tcW w:w="1418" w:type="dxa"/>
          </w:tcPr>
          <w:p w14:paraId="0D510DC7" w14:textId="2E92D0C9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N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798A4210" w14:textId="0538DD53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主議題成果缺正向心理健康促進執行成果</w:t>
            </w:r>
          </w:p>
        </w:tc>
      </w:tr>
      <w:tr w:rsidR="00A93AF1" w:rsidRPr="003C537D" w14:paraId="6192CA68" w14:textId="77777777" w:rsidTr="00F2731C">
        <w:tc>
          <w:tcPr>
            <w:tcW w:w="1418" w:type="dxa"/>
          </w:tcPr>
          <w:p w14:paraId="7257F944" w14:textId="7C3076F7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N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34029173" w14:textId="77F46FFE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主議題成果缺幼兒園執行成果</w:t>
            </w:r>
            <w:r w:rsidR="009A6FD9"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A93AF1" w:rsidRPr="003C537D" w14:paraId="3C5318EF" w14:textId="77777777" w:rsidTr="00F2731C">
        <w:tc>
          <w:tcPr>
            <w:tcW w:w="1418" w:type="dxa"/>
          </w:tcPr>
          <w:p w14:paraId="3F6637E4" w14:textId="5D6AB836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O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4F7AFD45" w14:textId="6FF83B5D" w:rsidR="00A93AF1" w:rsidRPr="0083789B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六大範疇～社會環境介入策略不符重點議題需求。</w:t>
            </w:r>
          </w:p>
        </w:tc>
      </w:tr>
      <w:tr w:rsidR="00A93AF1" w:rsidRPr="003C537D" w14:paraId="12076568" w14:textId="77777777" w:rsidTr="00F2731C">
        <w:tc>
          <w:tcPr>
            <w:tcW w:w="1418" w:type="dxa"/>
          </w:tcPr>
          <w:p w14:paraId="582ECD42" w14:textId="1F6DD3D5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O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16854727" w14:textId="719FD453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主議題成果缺正向心理健康促進執行成果</w:t>
            </w:r>
          </w:p>
        </w:tc>
      </w:tr>
      <w:tr w:rsidR="00A93AF1" w:rsidRPr="003C537D" w14:paraId="62166A96" w14:textId="77777777" w:rsidTr="00F2731C">
        <w:tc>
          <w:tcPr>
            <w:tcW w:w="1418" w:type="dxa"/>
          </w:tcPr>
          <w:p w14:paraId="7FF3176C" w14:textId="28894355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O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2BD694C7" w14:textId="77795DEE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主議題成果缺幼兒園執行成果</w:t>
            </w:r>
            <w:r w:rsidR="009A6FD9"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A93AF1" w:rsidRPr="003C537D" w14:paraId="7F61EA7E" w14:textId="77777777" w:rsidTr="00F2731C">
        <w:tc>
          <w:tcPr>
            <w:tcW w:w="1418" w:type="dxa"/>
          </w:tcPr>
          <w:p w14:paraId="5AF04CA2" w14:textId="5B0005BD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lastRenderedPageBreak/>
              <w:t>P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4FB8CB73" w14:textId="210A4E21" w:rsidR="00A93AF1" w:rsidRPr="0083789B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六大範疇～健康教學與活動介入策略不符重點議題需求。</w:t>
            </w:r>
          </w:p>
        </w:tc>
      </w:tr>
      <w:tr w:rsidR="00A93AF1" w:rsidRPr="003C537D" w14:paraId="66CBE090" w14:textId="77777777" w:rsidTr="00F2731C">
        <w:tc>
          <w:tcPr>
            <w:tcW w:w="1418" w:type="dxa"/>
          </w:tcPr>
          <w:p w14:paraId="7ADD69EB" w14:textId="7C62C170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P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1B354CB1" w14:textId="46D6A4D6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主議題成果缺正向心理健康促進執行成果</w:t>
            </w:r>
          </w:p>
        </w:tc>
      </w:tr>
      <w:tr w:rsidR="00A93AF1" w:rsidRPr="003C537D" w14:paraId="310ACA70" w14:textId="77777777" w:rsidTr="00F2731C">
        <w:tc>
          <w:tcPr>
            <w:tcW w:w="1418" w:type="dxa"/>
          </w:tcPr>
          <w:p w14:paraId="3DADC8AE" w14:textId="62045F0F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P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4EF89221" w14:textId="06155AA4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主議題成果缺幼兒園執行成果</w:t>
            </w:r>
            <w:r w:rsidR="009A6FD9"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A93AF1" w:rsidRPr="003C537D" w14:paraId="2A7D0DA3" w14:textId="77777777" w:rsidTr="00F2731C">
        <w:tc>
          <w:tcPr>
            <w:tcW w:w="1418" w:type="dxa"/>
          </w:tcPr>
          <w:p w14:paraId="6A6DDD4E" w14:textId="3530CFE7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13CFEB28" w14:textId="23641ED5" w:rsidR="00A93AF1" w:rsidRPr="0083789B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六大範疇～社區關係介入策略不符重點議題需求。</w:t>
            </w:r>
          </w:p>
        </w:tc>
      </w:tr>
      <w:tr w:rsidR="00A93AF1" w:rsidRPr="003C537D" w14:paraId="789C2802" w14:textId="77777777" w:rsidTr="00F2731C">
        <w:tc>
          <w:tcPr>
            <w:tcW w:w="1418" w:type="dxa"/>
          </w:tcPr>
          <w:p w14:paraId="4A4E927F" w14:textId="30681CC3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4356EBAD" w14:textId="46E6833F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主議題成果缺正向心理健康促進執行成果</w:t>
            </w:r>
          </w:p>
        </w:tc>
      </w:tr>
      <w:tr w:rsidR="00A93AF1" w:rsidRPr="003C537D" w14:paraId="64868C1A" w14:textId="77777777" w:rsidTr="00F2731C">
        <w:tc>
          <w:tcPr>
            <w:tcW w:w="1418" w:type="dxa"/>
          </w:tcPr>
          <w:p w14:paraId="6CA4BAAB" w14:textId="1EE651F9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Q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069A3241" w14:textId="7C42FDB2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主議題成果缺幼兒園執行成果</w:t>
            </w:r>
            <w:r w:rsidR="009A6FD9"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A93AF1" w:rsidRPr="003C537D" w14:paraId="68240783" w14:textId="77777777" w:rsidTr="00F2731C">
        <w:tc>
          <w:tcPr>
            <w:tcW w:w="1418" w:type="dxa"/>
          </w:tcPr>
          <w:p w14:paraId="1A80F138" w14:textId="6CFBEA1E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R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5FB2C45D" w14:textId="52FF98DC" w:rsidR="00A93AF1" w:rsidRPr="0083789B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六大範疇～健康服務介入策略不符重點議題需求。</w:t>
            </w:r>
          </w:p>
        </w:tc>
      </w:tr>
      <w:tr w:rsidR="00A93AF1" w:rsidRPr="003C537D" w14:paraId="58E8359B" w14:textId="77777777" w:rsidTr="00F2731C">
        <w:tc>
          <w:tcPr>
            <w:tcW w:w="1418" w:type="dxa"/>
          </w:tcPr>
          <w:p w14:paraId="6E1BA771" w14:textId="03746933" w:rsidR="00A93AF1" w:rsidRPr="003C537D" w:rsidRDefault="00795789" w:rsidP="00A93AF1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R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35F37BFC" w14:textId="595DED19" w:rsidR="00A93AF1" w:rsidRDefault="00A93AF1" w:rsidP="00A93AF1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主議題成果缺正向心理健康促進執行成果</w:t>
            </w:r>
          </w:p>
        </w:tc>
      </w:tr>
      <w:tr w:rsidR="009A6FD9" w:rsidRPr="003C537D" w14:paraId="748B0329" w14:textId="77777777" w:rsidTr="00F2731C">
        <w:tc>
          <w:tcPr>
            <w:tcW w:w="1418" w:type="dxa"/>
          </w:tcPr>
          <w:p w14:paraId="51147572" w14:textId="3DB079AB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3C537D">
              <w:rPr>
                <w:rFonts w:ascii="標楷體" w:eastAsia="標楷體" w:hAnsi="標楷體"/>
                <w:sz w:val="28"/>
                <w:szCs w:val="28"/>
              </w:rPr>
              <w:t>R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9053" w:type="dxa"/>
          </w:tcPr>
          <w:p w14:paraId="18EA6E02" w14:textId="6DFC5E3C" w:rsidR="009A6FD9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主議題成果缺幼兒園執行成果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9A6FD9" w:rsidRPr="003C537D" w14:paraId="67D83AFB" w14:textId="77777777" w:rsidTr="00F2731C">
        <w:tc>
          <w:tcPr>
            <w:tcW w:w="1418" w:type="dxa"/>
          </w:tcPr>
          <w:p w14:paraId="5917DAD8" w14:textId="476E24E4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Ｓ</w:t>
            </w:r>
          </w:p>
        </w:tc>
        <w:tc>
          <w:tcPr>
            <w:tcW w:w="9053" w:type="dxa"/>
          </w:tcPr>
          <w:p w14:paraId="0333733A" w14:textId="046C6525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執行成效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前後測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對象、人數、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數據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（含分子分母）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A6FD9" w:rsidRPr="003C537D" w14:paraId="331C6C27" w14:textId="77777777" w:rsidTr="00F2731C">
        <w:tc>
          <w:tcPr>
            <w:tcW w:w="1418" w:type="dxa"/>
          </w:tcPr>
          <w:p w14:paraId="30F5BFDE" w14:textId="4220AF11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9053" w:type="dxa"/>
          </w:tcPr>
          <w:p w14:paraId="5ECE8049" w14:textId="6E992E65" w:rsidR="009A6FD9" w:rsidRPr="00A93AF1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六大範疇～健康政策介入策略不符重點議題需求。</w:t>
            </w:r>
          </w:p>
        </w:tc>
      </w:tr>
      <w:tr w:rsidR="009A6FD9" w:rsidRPr="003C537D" w14:paraId="59B235F3" w14:textId="77777777" w:rsidTr="00F2731C">
        <w:tc>
          <w:tcPr>
            <w:tcW w:w="1418" w:type="dxa"/>
          </w:tcPr>
          <w:p w14:paraId="0D64987F" w14:textId="245033AC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673AE6B9" w14:textId="72A4C0BC" w:rsidR="009A6FD9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議題成果缺幼兒園執行成果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9A6FD9" w:rsidRPr="003C537D" w14:paraId="5799007C" w14:textId="77777777" w:rsidTr="00F2731C">
        <w:tc>
          <w:tcPr>
            <w:tcW w:w="1418" w:type="dxa"/>
          </w:tcPr>
          <w:p w14:paraId="1E298DDD" w14:textId="68125F1D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9053" w:type="dxa"/>
          </w:tcPr>
          <w:p w14:paraId="3B3411BB" w14:textId="5EAC1203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六大範疇～物質環境介入策略不符重點議題需求。</w:t>
            </w:r>
          </w:p>
        </w:tc>
      </w:tr>
      <w:tr w:rsidR="009A6FD9" w:rsidRPr="003C537D" w14:paraId="74BC57B4" w14:textId="77777777" w:rsidTr="00F2731C">
        <w:tc>
          <w:tcPr>
            <w:tcW w:w="1418" w:type="dxa"/>
          </w:tcPr>
          <w:p w14:paraId="50D88E24" w14:textId="795193C4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1ED1E148" w14:textId="3582E289" w:rsidR="009A6FD9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自選議題成果缺幼兒園執行成果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9A6FD9" w:rsidRPr="003C537D" w14:paraId="59181290" w14:textId="77777777" w:rsidTr="00F2731C">
        <w:tc>
          <w:tcPr>
            <w:tcW w:w="1418" w:type="dxa"/>
          </w:tcPr>
          <w:p w14:paraId="5C95347F" w14:textId="20DFDBD6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630BDC87" w14:textId="35F04BC7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六大範疇～社會環境介入策略不符重點議題需求。</w:t>
            </w:r>
          </w:p>
        </w:tc>
      </w:tr>
      <w:tr w:rsidR="009A6FD9" w:rsidRPr="003C537D" w14:paraId="2DBCD920" w14:textId="77777777" w:rsidTr="00F2731C">
        <w:tc>
          <w:tcPr>
            <w:tcW w:w="1418" w:type="dxa"/>
          </w:tcPr>
          <w:p w14:paraId="672D79C7" w14:textId="4A1B5D52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9053" w:type="dxa"/>
          </w:tcPr>
          <w:p w14:paraId="56A5B27A" w14:textId="79396D85" w:rsidR="009A6FD9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自選議題成果缺幼兒園執行成果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9A6FD9" w:rsidRPr="003C537D" w14:paraId="45D373D7" w14:textId="77777777" w:rsidTr="00F2731C">
        <w:tc>
          <w:tcPr>
            <w:tcW w:w="1418" w:type="dxa"/>
          </w:tcPr>
          <w:p w14:paraId="12C42993" w14:textId="250F8B8D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W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0A7BAE1E" w14:textId="058324C2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六大範疇～健康教學與活動介入策略不符重點議題需求。</w:t>
            </w:r>
          </w:p>
        </w:tc>
      </w:tr>
      <w:tr w:rsidR="009A6FD9" w:rsidRPr="003C537D" w14:paraId="737722F8" w14:textId="77777777" w:rsidTr="00F2731C">
        <w:tc>
          <w:tcPr>
            <w:tcW w:w="1418" w:type="dxa"/>
          </w:tcPr>
          <w:p w14:paraId="59ED0601" w14:textId="39FF9E80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W</w:t>
            </w:r>
            <w:r>
              <w:rPr>
                <w:rFonts w:ascii="標楷體" w:eastAsia="標楷體" w:hAnsi="標楷體"/>
                <w:sz w:val="28"/>
                <w:szCs w:val="28"/>
              </w:rPr>
              <w:t>-2</w:t>
            </w:r>
          </w:p>
        </w:tc>
        <w:tc>
          <w:tcPr>
            <w:tcW w:w="9053" w:type="dxa"/>
          </w:tcPr>
          <w:p w14:paraId="750C49C6" w14:textId="2B2B79A9" w:rsidR="009A6FD9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自選議題成果缺幼兒園執行成果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9A6FD9" w:rsidRPr="003C537D" w14:paraId="12B4DD02" w14:textId="77777777" w:rsidTr="00F2731C">
        <w:tc>
          <w:tcPr>
            <w:tcW w:w="1418" w:type="dxa"/>
          </w:tcPr>
          <w:p w14:paraId="29A1CB60" w14:textId="30566470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3F03DFFE" w14:textId="30B3B9F5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六大範疇～社區關係介入策略不符重點議題需求。</w:t>
            </w:r>
          </w:p>
        </w:tc>
      </w:tr>
      <w:tr w:rsidR="009A6FD9" w:rsidRPr="003C537D" w14:paraId="64646FE1" w14:textId="77777777" w:rsidTr="00F2731C">
        <w:tc>
          <w:tcPr>
            <w:tcW w:w="1418" w:type="dxa"/>
          </w:tcPr>
          <w:p w14:paraId="5518445D" w14:textId="44C4E626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  <w:r>
              <w:rPr>
                <w:rFonts w:ascii="標楷體" w:eastAsia="標楷體" w:hAnsi="標楷體"/>
                <w:sz w:val="28"/>
                <w:szCs w:val="28"/>
              </w:rPr>
              <w:t>-2</w:t>
            </w:r>
          </w:p>
        </w:tc>
        <w:tc>
          <w:tcPr>
            <w:tcW w:w="9053" w:type="dxa"/>
          </w:tcPr>
          <w:p w14:paraId="1F038079" w14:textId="3DE70310" w:rsidR="009A6FD9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自選議題成果缺幼兒園執行成果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9A6FD9" w:rsidRPr="003C537D" w14:paraId="3B3F8A7E" w14:textId="77777777" w:rsidTr="00F2731C">
        <w:tc>
          <w:tcPr>
            <w:tcW w:w="1418" w:type="dxa"/>
          </w:tcPr>
          <w:p w14:paraId="494123BA" w14:textId="420BC2C8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Y</w:t>
            </w:r>
            <w:r>
              <w:rPr>
                <w:rFonts w:ascii="標楷體" w:eastAsia="標楷體" w:hAnsi="標楷體"/>
                <w:sz w:val="28"/>
                <w:szCs w:val="28"/>
              </w:rPr>
              <w:t>-1</w:t>
            </w:r>
          </w:p>
        </w:tc>
        <w:tc>
          <w:tcPr>
            <w:tcW w:w="9053" w:type="dxa"/>
          </w:tcPr>
          <w:p w14:paraId="63046911" w14:textId="48F83B65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六大範疇～健康服務介入策略不符重點議題需求。</w:t>
            </w:r>
          </w:p>
        </w:tc>
      </w:tr>
      <w:tr w:rsidR="009A6FD9" w:rsidRPr="003C537D" w14:paraId="13EA2704" w14:textId="77777777" w:rsidTr="00F2731C">
        <w:tc>
          <w:tcPr>
            <w:tcW w:w="1418" w:type="dxa"/>
          </w:tcPr>
          <w:p w14:paraId="65CC7050" w14:textId="16315655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Y</w:t>
            </w:r>
            <w:r>
              <w:rPr>
                <w:rFonts w:ascii="標楷體" w:eastAsia="標楷體" w:hAnsi="標楷體"/>
                <w:sz w:val="28"/>
                <w:szCs w:val="28"/>
              </w:rPr>
              <w:t>-2</w:t>
            </w:r>
          </w:p>
        </w:tc>
        <w:tc>
          <w:tcPr>
            <w:tcW w:w="9053" w:type="dxa"/>
          </w:tcPr>
          <w:p w14:paraId="6EFDA685" w14:textId="626D5F44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自選議題成果缺幼兒園執行成果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（未設置幼兒園免評）</w:t>
            </w:r>
          </w:p>
        </w:tc>
      </w:tr>
      <w:tr w:rsidR="009A6FD9" w:rsidRPr="003C537D" w14:paraId="683094DC" w14:textId="77777777" w:rsidTr="00F2731C">
        <w:tc>
          <w:tcPr>
            <w:tcW w:w="1418" w:type="dxa"/>
          </w:tcPr>
          <w:p w14:paraId="78826603" w14:textId="7DC9C7E7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Z</w:t>
            </w:r>
          </w:p>
        </w:tc>
        <w:tc>
          <w:tcPr>
            <w:tcW w:w="9053" w:type="dxa"/>
          </w:tcPr>
          <w:p w14:paraId="3D90699E" w14:textId="05030917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其他議題執行成效評估數據不完整。</w:t>
            </w:r>
          </w:p>
        </w:tc>
      </w:tr>
      <w:tr w:rsidR="009A6FD9" w:rsidRPr="003C537D" w14:paraId="5A5FE152" w14:textId="77777777" w:rsidTr="00F2731C">
        <w:tc>
          <w:tcPr>
            <w:tcW w:w="1418" w:type="dxa"/>
          </w:tcPr>
          <w:p w14:paraId="40FF6E94" w14:textId="7A841FE8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AA</w:t>
            </w:r>
          </w:p>
        </w:tc>
        <w:tc>
          <w:tcPr>
            <w:tcW w:w="9053" w:type="dxa"/>
          </w:tcPr>
          <w:p w14:paraId="224208FF" w14:textId="70C4E091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8"/>
                <w:szCs w:val="28"/>
              </w:rPr>
            </w:pP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缺</w:t>
            </w:r>
            <w:r>
              <w:rPr>
                <w:rFonts w:ascii="標楷體" w:eastAsia="標楷體" w:hAnsi="標楷體"/>
                <w:sz w:val="28"/>
                <w:szCs w:val="28"/>
              </w:rPr>
              <w:t>110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學年度執行檢討與改善</w:t>
            </w:r>
          </w:p>
        </w:tc>
      </w:tr>
      <w:tr w:rsidR="009A6FD9" w:rsidRPr="003C537D" w14:paraId="503BE142" w14:textId="77777777" w:rsidTr="00F2731C">
        <w:tc>
          <w:tcPr>
            <w:tcW w:w="1418" w:type="dxa"/>
          </w:tcPr>
          <w:p w14:paraId="0FB0CB09" w14:textId="6FE0756A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>
              <w:rPr>
                <w:rFonts w:ascii="標楷體" w:eastAsia="標楷體" w:hAnsi="標楷體"/>
                <w:sz w:val="28"/>
                <w:szCs w:val="28"/>
              </w:rPr>
              <w:t>B</w:t>
            </w:r>
          </w:p>
        </w:tc>
        <w:tc>
          <w:tcPr>
            <w:tcW w:w="9053" w:type="dxa"/>
          </w:tcPr>
          <w:p w14:paraId="642A9167" w14:textId="77777777" w:rsidR="009A6FD9" w:rsidRPr="009A6FD9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學年度擬訂執行學校重點議題不正確，需修正。</w:t>
            </w:r>
          </w:p>
          <w:p w14:paraId="0C69C1C9" w14:textId="7480B125" w:rsidR="009A6FD9" w:rsidRPr="0083789B" w:rsidRDefault="009A6FD9" w:rsidP="009A6FD9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需考量視力不良惡化％、齲齒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增減</w:t>
            </w:r>
            <w:r w:rsidRPr="009A6FD9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％、體位改善％</w:t>
            </w:r>
          </w:p>
        </w:tc>
      </w:tr>
      <w:tr w:rsidR="009A6FD9" w:rsidRPr="003C537D" w14:paraId="32EF2363" w14:textId="77777777" w:rsidTr="00BB7DCC">
        <w:tc>
          <w:tcPr>
            <w:tcW w:w="10471" w:type="dxa"/>
            <w:gridSpan w:val="2"/>
          </w:tcPr>
          <w:p w14:paraId="446D5F55" w14:textId="42B6D91F" w:rsidR="009A6FD9" w:rsidRPr="0083789B" w:rsidRDefault="009A6FD9" w:rsidP="009A6F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110</w:t>
            </w:r>
            <w:r w:rsidRPr="0083789B">
              <w:rPr>
                <w:rFonts w:ascii="標楷體" w:eastAsia="標楷體" w:hAnsi="標楷體" w:hint="eastAsia"/>
                <w:sz w:val="28"/>
                <w:szCs w:val="28"/>
              </w:rPr>
              <w:t>學年度學校健康促進期末成果審查特色創意加分代號</w:t>
            </w:r>
          </w:p>
        </w:tc>
      </w:tr>
      <w:tr w:rsidR="009A6FD9" w:rsidRPr="003C537D" w14:paraId="14A5073C" w14:textId="77777777" w:rsidTr="00F2731C">
        <w:trPr>
          <w:trHeight w:val="1085"/>
        </w:trPr>
        <w:tc>
          <w:tcPr>
            <w:tcW w:w="1418" w:type="dxa"/>
            <w:vAlign w:val="center"/>
          </w:tcPr>
          <w:p w14:paraId="01768006" w14:textId="1214E563" w:rsidR="009A6FD9" w:rsidRPr="003C537D" w:rsidRDefault="009A6FD9" w:rsidP="009A6FD9">
            <w:pPr>
              <w:snapToGrid w:val="0"/>
              <w:spacing w:beforeLines="10" w:before="36" w:afterLines="10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>
              <w:rPr>
                <w:rFonts w:ascii="標楷體" w:eastAsia="標楷體" w:hAnsi="標楷體"/>
                <w:sz w:val="28"/>
                <w:szCs w:val="28"/>
              </w:rPr>
              <w:t>C</w:t>
            </w:r>
          </w:p>
        </w:tc>
        <w:tc>
          <w:tcPr>
            <w:tcW w:w="9053" w:type="dxa"/>
          </w:tcPr>
          <w:p w14:paraId="3A1A0E58" w14:textId="4A5BB042" w:rsidR="009A6FD9" w:rsidRPr="003C537D" w:rsidRDefault="009A6FD9" w:rsidP="009A6FD9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C537D">
              <w:rPr>
                <w:rFonts w:ascii="標楷體" w:eastAsia="標楷體" w:hAnsi="標楷體" w:hint="eastAsia"/>
                <w:sz w:val="28"/>
                <w:szCs w:val="28"/>
              </w:rPr>
              <w:t>請註明建議加分創意特色項目</w:t>
            </w:r>
          </w:p>
        </w:tc>
      </w:tr>
    </w:tbl>
    <w:p w14:paraId="2ED78DC3" w14:textId="77777777" w:rsidR="008524CD" w:rsidRPr="008524CD" w:rsidRDefault="008524CD" w:rsidP="008524CD">
      <w:pPr>
        <w:rPr>
          <w:rFonts w:ascii="標楷體" w:eastAsia="標楷體" w:hAnsi="標楷體"/>
        </w:rPr>
      </w:pPr>
    </w:p>
    <w:sectPr w:rsidR="008524CD" w:rsidRPr="008524CD" w:rsidSect="003B2F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40209" w14:textId="77777777" w:rsidR="00675834" w:rsidRDefault="00675834" w:rsidP="00CF3903">
      <w:r>
        <w:separator/>
      </w:r>
    </w:p>
  </w:endnote>
  <w:endnote w:type="continuationSeparator" w:id="0">
    <w:p w14:paraId="4833251F" w14:textId="77777777" w:rsidR="00675834" w:rsidRDefault="00675834" w:rsidP="00CF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標楷體">
    <w:altName w:val="宋体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楷體-簡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ED227" w14:textId="77777777" w:rsidR="00675834" w:rsidRDefault="00675834" w:rsidP="00CF3903">
      <w:r>
        <w:separator/>
      </w:r>
    </w:p>
  </w:footnote>
  <w:footnote w:type="continuationSeparator" w:id="0">
    <w:p w14:paraId="507D7568" w14:textId="77777777" w:rsidR="00675834" w:rsidRDefault="00675834" w:rsidP="00CF3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CD"/>
    <w:rsid w:val="00051CB9"/>
    <w:rsid w:val="000A726D"/>
    <w:rsid w:val="000C49BA"/>
    <w:rsid w:val="000D752F"/>
    <w:rsid w:val="000F43A6"/>
    <w:rsid w:val="00101091"/>
    <w:rsid w:val="001101E0"/>
    <w:rsid w:val="0013115B"/>
    <w:rsid w:val="0019554E"/>
    <w:rsid w:val="0019644A"/>
    <w:rsid w:val="00215667"/>
    <w:rsid w:val="002359B3"/>
    <w:rsid w:val="00246DCA"/>
    <w:rsid w:val="0026386C"/>
    <w:rsid w:val="00271C07"/>
    <w:rsid w:val="002816A9"/>
    <w:rsid w:val="002F7C23"/>
    <w:rsid w:val="00302EE6"/>
    <w:rsid w:val="00344F1C"/>
    <w:rsid w:val="003574B6"/>
    <w:rsid w:val="00395C6F"/>
    <w:rsid w:val="003A2E34"/>
    <w:rsid w:val="003B2FEB"/>
    <w:rsid w:val="003C537D"/>
    <w:rsid w:val="00483EDE"/>
    <w:rsid w:val="004C378D"/>
    <w:rsid w:val="0052624E"/>
    <w:rsid w:val="005763F0"/>
    <w:rsid w:val="005E2B10"/>
    <w:rsid w:val="00611AC4"/>
    <w:rsid w:val="006715C8"/>
    <w:rsid w:val="00675834"/>
    <w:rsid w:val="00687E27"/>
    <w:rsid w:val="006F0C2F"/>
    <w:rsid w:val="00716DC5"/>
    <w:rsid w:val="00795789"/>
    <w:rsid w:val="007E55F3"/>
    <w:rsid w:val="007E74A8"/>
    <w:rsid w:val="00825531"/>
    <w:rsid w:val="0083789B"/>
    <w:rsid w:val="008524CD"/>
    <w:rsid w:val="0086246E"/>
    <w:rsid w:val="008A421F"/>
    <w:rsid w:val="00945A70"/>
    <w:rsid w:val="009A6FD9"/>
    <w:rsid w:val="00A93AF1"/>
    <w:rsid w:val="00AB77A8"/>
    <w:rsid w:val="00AE3CE0"/>
    <w:rsid w:val="00B45D96"/>
    <w:rsid w:val="00B75138"/>
    <w:rsid w:val="00B87D16"/>
    <w:rsid w:val="00B9647B"/>
    <w:rsid w:val="00BB7DCC"/>
    <w:rsid w:val="00BD72CA"/>
    <w:rsid w:val="00C96406"/>
    <w:rsid w:val="00CF3903"/>
    <w:rsid w:val="00CF6630"/>
    <w:rsid w:val="00D624C9"/>
    <w:rsid w:val="00D75577"/>
    <w:rsid w:val="00D87320"/>
    <w:rsid w:val="00E44AF1"/>
    <w:rsid w:val="00E95B75"/>
    <w:rsid w:val="00EC2F6F"/>
    <w:rsid w:val="00EE3EA6"/>
    <w:rsid w:val="00F27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68DC32"/>
  <w15:docId w15:val="{0489CFAF-901D-0842-922F-DF77ED11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3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39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3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390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E2B10"/>
    <w:pPr>
      <w:widowControl/>
      <w:spacing w:before="100" w:beforeAutospacing="1" w:after="100" w:afterAutospacing="1"/>
    </w:pPr>
    <w:rPr>
      <w:rFonts w:ascii="Times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Hsu Ailing</cp:lastModifiedBy>
  <cp:revision>5</cp:revision>
  <dcterms:created xsi:type="dcterms:W3CDTF">2021-11-07T06:57:00Z</dcterms:created>
  <dcterms:modified xsi:type="dcterms:W3CDTF">2021-11-07T07:31:00Z</dcterms:modified>
</cp:coreProperties>
</file>